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8C618" w14:textId="2B3EE173" w:rsidR="00BB08F0" w:rsidRDefault="00BB08F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A3A5FE" w14:textId="0665A3BE" w:rsidR="00BB1E3B" w:rsidRPr="00545012" w:rsidRDefault="00BB1E3B" w:rsidP="00F97A06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545012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4823DB30" w14:textId="0482F82E" w:rsidR="00BB1E3B" w:rsidRPr="00545012" w:rsidRDefault="00BB1E3B" w:rsidP="00F97A06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 w:rsidRPr="00545012">
        <w:rPr>
          <w:rFonts w:ascii="Times New Roman" w:hAnsi="Times New Roman" w:cs="Times New Roman"/>
          <w:sz w:val="26"/>
          <w:szCs w:val="26"/>
        </w:rPr>
        <w:t>к Положению о конфликте интересов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750812">
        <w:rPr>
          <w:rFonts w:ascii="Times New Roman" w:hAnsi="Times New Roman" w:cs="Times New Roman"/>
          <w:sz w:val="26"/>
          <w:szCs w:val="26"/>
        </w:rPr>
        <w:t>ационального исследовательского университета «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50812">
        <w:rPr>
          <w:rFonts w:ascii="Times New Roman" w:hAnsi="Times New Roman" w:cs="Times New Roman"/>
          <w:sz w:val="26"/>
          <w:szCs w:val="26"/>
        </w:rPr>
        <w:t>ысшая школа экономики»</w:t>
      </w:r>
    </w:p>
    <w:p w14:paraId="06F6BA99" w14:textId="77777777" w:rsidR="00BB1E3B" w:rsidRDefault="00BB1E3B" w:rsidP="00F97A06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</w:p>
    <w:p w14:paraId="1BBAD7F7" w14:textId="66CD2EA1" w:rsidR="00BB1E3B" w:rsidRDefault="00BB1E3B" w:rsidP="00F97A06">
      <w:pPr>
        <w:pStyle w:val="ConsPlusNormal"/>
        <w:ind w:left="60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примерная форма</w:t>
      </w:r>
    </w:p>
    <w:p w14:paraId="636D159F" w14:textId="77777777" w:rsidR="00F96A5C" w:rsidRDefault="00F96A5C" w:rsidP="00F97A0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14:paraId="6AE34DA0" w14:textId="2D25DD4D" w:rsidR="00F96A5C" w:rsidRPr="00F96A5C" w:rsidRDefault="00F96A5C" w:rsidP="00F97A0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F96A5C">
        <w:rPr>
          <w:rFonts w:ascii="Times New Roman" w:hAnsi="Times New Roman"/>
          <w:sz w:val="26"/>
          <w:szCs w:val="26"/>
        </w:rPr>
        <w:t>Проректору НИУ ВШЭ</w:t>
      </w:r>
    </w:p>
    <w:p w14:paraId="5DBFE4F3" w14:textId="768E0301" w:rsidR="00F404CB" w:rsidRPr="00F96A5C" w:rsidRDefault="00F404CB" w:rsidP="00F97A0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F96A5C">
        <w:rPr>
          <w:rFonts w:ascii="Times New Roman" w:hAnsi="Times New Roman"/>
          <w:sz w:val="26"/>
          <w:szCs w:val="26"/>
        </w:rPr>
        <w:t>от _____</w:t>
      </w:r>
      <w:r w:rsidR="00F96A5C">
        <w:rPr>
          <w:rFonts w:ascii="Times New Roman" w:hAnsi="Times New Roman"/>
          <w:sz w:val="26"/>
          <w:szCs w:val="26"/>
        </w:rPr>
        <w:t>_____________________________</w:t>
      </w:r>
    </w:p>
    <w:p w14:paraId="31E727B9" w14:textId="063DAE81" w:rsidR="00F404CB" w:rsidRPr="00F96A5C" w:rsidRDefault="00F404CB" w:rsidP="00F97A0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F96A5C">
        <w:rPr>
          <w:rFonts w:ascii="Times New Roman" w:hAnsi="Times New Roman"/>
          <w:sz w:val="26"/>
          <w:szCs w:val="26"/>
        </w:rPr>
        <w:t>(</w:t>
      </w:r>
      <w:r w:rsidR="00F96A5C" w:rsidRPr="00F96A5C">
        <w:rPr>
          <w:rFonts w:ascii="Times New Roman" w:hAnsi="Times New Roman"/>
          <w:sz w:val="26"/>
          <w:szCs w:val="26"/>
        </w:rPr>
        <w:t xml:space="preserve">должность, </w:t>
      </w:r>
      <w:r w:rsidRPr="00F96A5C">
        <w:rPr>
          <w:rFonts w:ascii="Times New Roman" w:hAnsi="Times New Roman"/>
          <w:sz w:val="26"/>
          <w:szCs w:val="26"/>
        </w:rPr>
        <w:t>Ф.И.О.</w:t>
      </w:r>
      <w:r w:rsidR="00F96A5C">
        <w:rPr>
          <w:rFonts w:ascii="Times New Roman" w:hAnsi="Times New Roman"/>
          <w:sz w:val="26"/>
          <w:szCs w:val="26"/>
        </w:rPr>
        <w:t>)</w:t>
      </w:r>
    </w:p>
    <w:p w14:paraId="4A60C0EA" w14:textId="77777777" w:rsidR="00F404CB" w:rsidRPr="0055680A" w:rsidRDefault="00F404CB" w:rsidP="00F97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CD5B316" w14:textId="55C82BB8" w:rsidR="00F404CB" w:rsidRPr="00F96A5C" w:rsidRDefault="00F404CB" w:rsidP="00F97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A5C">
        <w:rPr>
          <w:rFonts w:ascii="Times New Roman" w:hAnsi="Times New Roman" w:cs="Times New Roman"/>
          <w:b/>
          <w:sz w:val="26"/>
          <w:szCs w:val="26"/>
        </w:rPr>
        <w:t>У</w:t>
      </w:r>
      <w:r w:rsidR="00F96A5C">
        <w:rPr>
          <w:rFonts w:ascii="Times New Roman" w:hAnsi="Times New Roman" w:cs="Times New Roman"/>
          <w:b/>
          <w:sz w:val="26"/>
          <w:szCs w:val="26"/>
        </w:rPr>
        <w:t>ВЕДОМЛЕНИЕ</w:t>
      </w:r>
    </w:p>
    <w:p w14:paraId="1B789025" w14:textId="04BF22A7" w:rsidR="00F404CB" w:rsidRPr="0055680A" w:rsidRDefault="00F404CB" w:rsidP="00F97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680A">
        <w:rPr>
          <w:rFonts w:ascii="Times New Roman" w:hAnsi="Times New Roman"/>
          <w:sz w:val="26"/>
          <w:szCs w:val="26"/>
        </w:rPr>
        <w:t>о конфликт</w:t>
      </w:r>
      <w:r w:rsidR="007264AB">
        <w:rPr>
          <w:rFonts w:ascii="Times New Roman" w:hAnsi="Times New Roman"/>
          <w:sz w:val="26"/>
          <w:szCs w:val="26"/>
        </w:rPr>
        <w:t>е</w:t>
      </w:r>
      <w:r w:rsidRPr="0055680A">
        <w:rPr>
          <w:rFonts w:ascii="Times New Roman" w:hAnsi="Times New Roman"/>
          <w:sz w:val="26"/>
          <w:szCs w:val="26"/>
        </w:rPr>
        <w:t xml:space="preserve"> интересов</w:t>
      </w:r>
    </w:p>
    <w:p w14:paraId="7B3EA372" w14:textId="77777777" w:rsidR="00F404CB" w:rsidRPr="0055680A" w:rsidRDefault="00F404CB" w:rsidP="00F97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113B9C" w14:textId="40703DFC" w:rsidR="00F404CB" w:rsidRPr="0055680A" w:rsidRDefault="00F404CB" w:rsidP="00F97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680A">
        <w:rPr>
          <w:rFonts w:ascii="Times New Roman" w:hAnsi="Times New Roman"/>
          <w:sz w:val="26"/>
          <w:szCs w:val="26"/>
        </w:rPr>
        <w:t>В соответствии с ч</w:t>
      </w:r>
      <w:r w:rsidR="004A1859">
        <w:rPr>
          <w:rFonts w:ascii="Times New Roman" w:hAnsi="Times New Roman"/>
          <w:sz w:val="26"/>
          <w:szCs w:val="26"/>
        </w:rPr>
        <w:t>астью</w:t>
      </w:r>
      <w:r w:rsidR="004A1859" w:rsidRPr="0055680A">
        <w:rPr>
          <w:rFonts w:ascii="Times New Roman" w:hAnsi="Times New Roman"/>
          <w:sz w:val="26"/>
          <w:szCs w:val="26"/>
        </w:rPr>
        <w:t xml:space="preserve"> </w:t>
      </w:r>
      <w:r w:rsidRPr="0055680A">
        <w:rPr>
          <w:rFonts w:ascii="Times New Roman" w:hAnsi="Times New Roman"/>
          <w:sz w:val="26"/>
          <w:szCs w:val="26"/>
        </w:rPr>
        <w:t>2 ст</w:t>
      </w:r>
      <w:r w:rsidR="004A1859">
        <w:rPr>
          <w:rFonts w:ascii="Times New Roman" w:hAnsi="Times New Roman"/>
          <w:sz w:val="26"/>
          <w:szCs w:val="26"/>
        </w:rPr>
        <w:t>атьи</w:t>
      </w:r>
      <w:r w:rsidRPr="0055680A">
        <w:rPr>
          <w:rFonts w:ascii="Times New Roman" w:hAnsi="Times New Roman"/>
          <w:sz w:val="26"/>
          <w:szCs w:val="26"/>
        </w:rPr>
        <w:t xml:space="preserve"> 11 Федерального закона от 25.12.2008 </w:t>
      </w:r>
      <w:r w:rsidR="004A1859">
        <w:rPr>
          <w:rFonts w:ascii="Times New Roman" w:hAnsi="Times New Roman"/>
          <w:sz w:val="26"/>
          <w:szCs w:val="26"/>
        </w:rPr>
        <w:t>№ </w:t>
      </w:r>
      <w:r w:rsidRPr="0055680A">
        <w:rPr>
          <w:rFonts w:ascii="Times New Roman" w:hAnsi="Times New Roman"/>
          <w:sz w:val="26"/>
          <w:szCs w:val="26"/>
        </w:rPr>
        <w:t xml:space="preserve">273-ФЗ </w:t>
      </w:r>
      <w:r w:rsidR="007264AB">
        <w:rPr>
          <w:rFonts w:ascii="Times New Roman" w:hAnsi="Times New Roman"/>
          <w:sz w:val="26"/>
          <w:szCs w:val="26"/>
        </w:rPr>
        <w:t>«О противодействии коррупции»</w:t>
      </w:r>
      <w:r w:rsidRPr="0055680A">
        <w:rPr>
          <w:rFonts w:ascii="Times New Roman" w:hAnsi="Times New Roman"/>
          <w:sz w:val="26"/>
          <w:szCs w:val="26"/>
        </w:rPr>
        <w:t xml:space="preserve">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0928986E" w14:textId="01E3DA99" w:rsidR="00F404CB" w:rsidRPr="0055680A" w:rsidRDefault="00F404CB" w:rsidP="00C6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680A"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 w:rsidR="00C63D5B">
        <w:rPr>
          <w:rFonts w:ascii="Times New Roman" w:hAnsi="Times New Roman"/>
          <w:sz w:val="26"/>
          <w:szCs w:val="26"/>
        </w:rPr>
        <w:t>_____________________________________________________</w:t>
      </w:r>
    </w:p>
    <w:p w14:paraId="756C75BF" w14:textId="48893AD2" w:rsidR="00F404CB" w:rsidRPr="0055680A" w:rsidRDefault="00F404CB" w:rsidP="00EF0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80A">
        <w:rPr>
          <w:rFonts w:ascii="Times New Roman" w:hAnsi="Times New Roman"/>
          <w:sz w:val="26"/>
          <w:szCs w:val="26"/>
        </w:rPr>
        <w:t>_____________________________________________</w:t>
      </w:r>
      <w:r w:rsidR="008111C2">
        <w:rPr>
          <w:rFonts w:ascii="Times New Roman" w:hAnsi="Times New Roman"/>
          <w:sz w:val="26"/>
          <w:szCs w:val="26"/>
        </w:rPr>
        <w:t>_________________________</w:t>
      </w:r>
      <w:r w:rsidR="00DB2837">
        <w:rPr>
          <w:rFonts w:ascii="Times New Roman" w:hAnsi="Times New Roman"/>
          <w:sz w:val="26"/>
          <w:szCs w:val="26"/>
        </w:rPr>
        <w:t>_</w:t>
      </w:r>
      <w:r w:rsidR="00DB2837">
        <w:rPr>
          <w:rFonts w:ascii="Times New Roman" w:hAnsi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  <w:r w:rsidRPr="0055680A">
        <w:rPr>
          <w:rFonts w:ascii="Times New Roman" w:hAnsi="Times New Roman"/>
          <w:sz w:val="26"/>
          <w:szCs w:val="26"/>
        </w:rPr>
        <w:t>.</w:t>
      </w:r>
    </w:p>
    <w:p w14:paraId="5CEE0CA8" w14:textId="77777777" w:rsidR="00F404CB" w:rsidRPr="00EF0FC4" w:rsidRDefault="00F404CB" w:rsidP="00C63D5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F0FC4">
        <w:rPr>
          <w:rFonts w:ascii="Times New Roman" w:hAnsi="Times New Roman"/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14:paraId="43A77539" w14:textId="77777777" w:rsidR="00C63D5B" w:rsidRDefault="00C63D5B" w:rsidP="00C6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3687501" w14:textId="63A4C85D" w:rsidR="00F404CB" w:rsidRPr="0055680A" w:rsidRDefault="00F404CB" w:rsidP="00C6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680A">
        <w:rPr>
          <w:rFonts w:ascii="Times New Roman" w:hAnsi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</w:p>
    <w:p w14:paraId="495D7763" w14:textId="139CB2D4" w:rsidR="00F404CB" w:rsidRPr="0055680A" w:rsidRDefault="00F404CB" w:rsidP="00EF0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80A">
        <w:rPr>
          <w:rFonts w:ascii="Times New Roman" w:hAnsi="Times New Roman"/>
          <w:sz w:val="26"/>
          <w:szCs w:val="26"/>
        </w:rPr>
        <w:t>_____________________________________________</w:t>
      </w:r>
      <w:r w:rsidR="008111C2">
        <w:rPr>
          <w:rFonts w:ascii="Times New Roman" w:hAnsi="Times New Roman"/>
          <w:sz w:val="26"/>
          <w:szCs w:val="26"/>
        </w:rPr>
        <w:t>_________________________</w:t>
      </w:r>
      <w:r w:rsidRPr="0055680A">
        <w:rPr>
          <w:rFonts w:ascii="Times New Roman" w:hAnsi="Times New Roman"/>
          <w:sz w:val="26"/>
          <w:szCs w:val="26"/>
        </w:rPr>
        <w:t>.</w:t>
      </w:r>
    </w:p>
    <w:p w14:paraId="0FC0570E" w14:textId="615FAD56" w:rsidR="00F404CB" w:rsidRPr="00EF0FC4" w:rsidRDefault="00F404CB" w:rsidP="00C63D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0FC4">
        <w:rPr>
          <w:rFonts w:ascii="Times New Roman" w:hAnsi="Times New Roman"/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</w:t>
      </w:r>
      <w:r w:rsidR="00C63D5B" w:rsidRPr="00EF0FC4">
        <w:rPr>
          <w:rFonts w:ascii="Times New Roman" w:hAnsi="Times New Roman"/>
          <w:sz w:val="20"/>
          <w:szCs w:val="20"/>
        </w:rPr>
        <w:t xml:space="preserve"> </w:t>
      </w:r>
      <w:r w:rsidRPr="00EF0FC4">
        <w:rPr>
          <w:rFonts w:ascii="Times New Roman" w:hAnsi="Times New Roman"/>
          <w:sz w:val="20"/>
          <w:szCs w:val="20"/>
        </w:rPr>
        <w:t>заинтересованность)</w:t>
      </w:r>
    </w:p>
    <w:p w14:paraId="60D880E3" w14:textId="77777777" w:rsidR="00F404CB" w:rsidRPr="0055680A" w:rsidRDefault="00F404CB" w:rsidP="00F97A0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D56545" w14:textId="77777777" w:rsidR="00F404CB" w:rsidRPr="0055680A" w:rsidRDefault="00F404CB" w:rsidP="00C63D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680A">
        <w:rPr>
          <w:rFonts w:ascii="Times New Roman" w:hAnsi="Times New Roman"/>
          <w:sz w:val="26"/>
          <w:szCs w:val="26"/>
        </w:rPr>
        <w:t>Предлагаемые меры по предотвращению или урегулированию конфликта интересов:</w:t>
      </w:r>
    </w:p>
    <w:p w14:paraId="519AFBFB" w14:textId="1B4E9349" w:rsidR="00F404CB" w:rsidRPr="0055680A" w:rsidRDefault="00F404CB" w:rsidP="00F97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80A">
        <w:rPr>
          <w:rFonts w:ascii="Times New Roman" w:hAnsi="Times New Roman"/>
          <w:sz w:val="26"/>
          <w:szCs w:val="26"/>
        </w:rPr>
        <w:t>_____________________________________________</w:t>
      </w:r>
      <w:r w:rsidR="008111C2">
        <w:rPr>
          <w:rFonts w:ascii="Times New Roman" w:hAnsi="Times New Roman"/>
          <w:sz w:val="26"/>
          <w:szCs w:val="26"/>
        </w:rPr>
        <w:t>_________________________</w:t>
      </w:r>
      <w:r w:rsidRPr="0055680A">
        <w:rPr>
          <w:rFonts w:ascii="Times New Roman" w:hAnsi="Times New Roman"/>
          <w:sz w:val="26"/>
          <w:szCs w:val="26"/>
        </w:rPr>
        <w:t>.</w:t>
      </w:r>
    </w:p>
    <w:p w14:paraId="41C1A606" w14:textId="77777777" w:rsidR="00F404CB" w:rsidRPr="00EF0FC4" w:rsidRDefault="00F404CB" w:rsidP="00F97A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0FC4">
        <w:rPr>
          <w:rFonts w:ascii="Times New Roman" w:hAnsi="Times New Roman"/>
          <w:sz w:val="20"/>
          <w:szCs w:val="20"/>
        </w:rPr>
        <w:t>(предложения по урегулированию конфликта интересов)</w:t>
      </w:r>
    </w:p>
    <w:p w14:paraId="2C4F56F3" w14:textId="77777777" w:rsidR="00C63D5B" w:rsidRDefault="00C63D5B" w:rsidP="00C6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0B05DA" w14:textId="350F702E" w:rsidR="00F404CB" w:rsidRPr="0055680A" w:rsidRDefault="00F404CB" w:rsidP="00C63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680A">
        <w:rPr>
          <w:rFonts w:ascii="Times New Roman" w:hAnsi="Times New Roman"/>
          <w:sz w:val="26"/>
          <w:szCs w:val="26"/>
        </w:rPr>
        <w:t>Намереваюсь/не намереваюсь лично присутст</w:t>
      </w:r>
      <w:r w:rsidR="002459B1">
        <w:rPr>
          <w:rFonts w:ascii="Times New Roman" w:hAnsi="Times New Roman"/>
          <w:sz w:val="26"/>
          <w:szCs w:val="26"/>
        </w:rPr>
        <w:t xml:space="preserve">вовать на заседании комиссии </w:t>
      </w:r>
      <w:r w:rsidR="002459B1" w:rsidRPr="005A65BC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2459B1">
        <w:rPr>
          <w:rFonts w:ascii="Times New Roman" w:hAnsi="Times New Roman" w:cs="Times New Roman"/>
          <w:sz w:val="26"/>
          <w:szCs w:val="26"/>
        </w:rPr>
        <w:t xml:space="preserve"> </w:t>
      </w:r>
      <w:r w:rsidR="002459B1" w:rsidRPr="005A65BC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НИУ ВШЭ </w:t>
      </w:r>
      <w:r w:rsidRPr="0055680A">
        <w:rPr>
          <w:rFonts w:ascii="Times New Roman" w:hAnsi="Times New Roman"/>
          <w:sz w:val="26"/>
          <w:szCs w:val="26"/>
        </w:rPr>
        <w:t>при рассмотрении настоящего уведомления (нужное подчеркнуть).</w:t>
      </w:r>
    </w:p>
    <w:p w14:paraId="6AEC5595" w14:textId="77777777" w:rsidR="00F404CB" w:rsidRPr="0055680A" w:rsidRDefault="00F404CB" w:rsidP="00F97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B4FFAE3" w14:textId="700D2CC3" w:rsidR="00C63D5B" w:rsidRDefault="00F404CB" w:rsidP="00C63D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5680A">
        <w:rPr>
          <w:rFonts w:ascii="Times New Roman" w:hAnsi="Times New Roman"/>
          <w:sz w:val="26"/>
          <w:szCs w:val="26"/>
        </w:rPr>
        <w:t>К уведомлению прилагаю</w:t>
      </w:r>
      <w:r w:rsidR="00C63D5B">
        <w:rPr>
          <w:rFonts w:ascii="Times New Roman" w:hAnsi="Times New Roman"/>
          <w:sz w:val="26"/>
          <w:szCs w:val="26"/>
        </w:rPr>
        <w:t>:</w:t>
      </w:r>
      <w:r w:rsidRPr="0055680A">
        <w:rPr>
          <w:rFonts w:ascii="Times New Roman" w:hAnsi="Times New Roman"/>
          <w:sz w:val="26"/>
          <w:szCs w:val="26"/>
        </w:rPr>
        <w:t>___________________________________________</w:t>
      </w:r>
      <w:r w:rsidR="00C63D5B">
        <w:rPr>
          <w:rFonts w:ascii="Times New Roman" w:hAnsi="Times New Roman"/>
          <w:sz w:val="26"/>
          <w:szCs w:val="26"/>
        </w:rPr>
        <w:t>.</w:t>
      </w:r>
    </w:p>
    <w:p w14:paraId="77BF1ED4" w14:textId="447B3125" w:rsidR="00F404CB" w:rsidRPr="00EF0FC4" w:rsidRDefault="00F404CB" w:rsidP="00EF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0FC4">
        <w:rPr>
          <w:rFonts w:ascii="Times New Roman" w:hAnsi="Times New Roman"/>
          <w:sz w:val="20"/>
          <w:szCs w:val="20"/>
        </w:rPr>
        <w:t>(материалы, подтверждающие обсто</w:t>
      </w:r>
      <w:r w:rsidR="002459B1" w:rsidRPr="00EF0FC4">
        <w:rPr>
          <w:rFonts w:ascii="Times New Roman" w:hAnsi="Times New Roman"/>
          <w:sz w:val="20"/>
          <w:szCs w:val="20"/>
        </w:rPr>
        <w:t xml:space="preserve">ятельства возникновения личной </w:t>
      </w:r>
      <w:r w:rsidRPr="00EF0FC4">
        <w:rPr>
          <w:rFonts w:ascii="Times New Roman" w:hAnsi="Times New Roman"/>
          <w:sz w:val="20"/>
          <w:szCs w:val="20"/>
        </w:rPr>
        <w:t xml:space="preserve">заинтересованности или конфликта интересов, либо иные материалы, имеющие отношение к данным </w:t>
      </w:r>
      <w:r w:rsidR="00F97A06" w:rsidRPr="00EF0FC4">
        <w:rPr>
          <w:rFonts w:ascii="Times New Roman" w:hAnsi="Times New Roman"/>
          <w:sz w:val="20"/>
          <w:szCs w:val="20"/>
        </w:rPr>
        <w:t>о</w:t>
      </w:r>
      <w:r w:rsidRPr="00EF0FC4">
        <w:rPr>
          <w:rFonts w:ascii="Times New Roman" w:hAnsi="Times New Roman"/>
          <w:sz w:val="20"/>
          <w:szCs w:val="20"/>
        </w:rPr>
        <w:t>бстоятельствам)</w:t>
      </w:r>
    </w:p>
    <w:p w14:paraId="7A0EA5E5" w14:textId="77777777" w:rsidR="00F404CB" w:rsidRPr="0055680A" w:rsidRDefault="00F404CB" w:rsidP="00F97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01F5AE" w14:textId="77777777" w:rsidR="00F404CB" w:rsidRPr="0055680A" w:rsidRDefault="00F404CB" w:rsidP="00F97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80A">
        <w:rPr>
          <w:rFonts w:ascii="Times New Roman" w:hAnsi="Times New Roman"/>
          <w:sz w:val="26"/>
          <w:szCs w:val="26"/>
        </w:rPr>
        <w:t>_____________ 20__ г.    ________________     ________________________________</w:t>
      </w:r>
    </w:p>
    <w:p w14:paraId="436836A2" w14:textId="64DA62B4" w:rsidR="00FE5CD0" w:rsidRPr="00D81FBC" w:rsidRDefault="00F24D76" w:rsidP="00D8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F404CB" w:rsidRPr="0055680A">
        <w:rPr>
          <w:rFonts w:ascii="Times New Roman" w:hAnsi="Times New Roman"/>
          <w:sz w:val="26"/>
          <w:szCs w:val="26"/>
        </w:rPr>
        <w:t xml:space="preserve">(дата)                   </w:t>
      </w:r>
      <w:r w:rsidR="00F97A06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F404CB" w:rsidRPr="0055680A">
        <w:rPr>
          <w:rFonts w:ascii="Times New Roman" w:hAnsi="Times New Roman"/>
          <w:sz w:val="26"/>
          <w:szCs w:val="26"/>
        </w:rPr>
        <w:t>(подпись)                           (расшифровка подписи)</w:t>
      </w:r>
      <w:bookmarkStart w:id="0" w:name="_GoBack"/>
      <w:bookmarkEnd w:id="0"/>
    </w:p>
    <w:sectPr w:rsidR="00FE5CD0" w:rsidRPr="00D81FBC" w:rsidSect="00F97A06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69DF8" w14:textId="77777777" w:rsidR="00C1163B" w:rsidRDefault="00C1163B" w:rsidP="00B12338">
      <w:pPr>
        <w:spacing w:after="0" w:line="240" w:lineRule="auto"/>
      </w:pPr>
      <w:r>
        <w:separator/>
      </w:r>
    </w:p>
  </w:endnote>
  <w:endnote w:type="continuationSeparator" w:id="0">
    <w:p w14:paraId="48A96314" w14:textId="77777777" w:rsidR="00C1163B" w:rsidRDefault="00C1163B" w:rsidP="00B1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13AA" w14:textId="77777777" w:rsidR="00C1163B" w:rsidRDefault="00C1163B" w:rsidP="00B12338">
      <w:pPr>
        <w:spacing w:after="0" w:line="240" w:lineRule="auto"/>
      </w:pPr>
      <w:r>
        <w:separator/>
      </w:r>
    </w:p>
  </w:footnote>
  <w:footnote w:type="continuationSeparator" w:id="0">
    <w:p w14:paraId="49F400D8" w14:textId="77777777" w:rsidR="00C1163B" w:rsidRDefault="00C1163B" w:rsidP="00B1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181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A63399" w14:textId="452F3847" w:rsidR="00570B5E" w:rsidRPr="00B12338" w:rsidRDefault="00570B5E">
        <w:pPr>
          <w:pStyle w:val="ab"/>
          <w:jc w:val="center"/>
          <w:rPr>
            <w:rFonts w:ascii="Times New Roman" w:hAnsi="Times New Roman" w:cs="Times New Roman"/>
          </w:rPr>
        </w:pPr>
        <w:r w:rsidRPr="00B12338">
          <w:rPr>
            <w:rFonts w:ascii="Times New Roman" w:hAnsi="Times New Roman" w:cs="Times New Roman"/>
          </w:rPr>
          <w:fldChar w:fldCharType="begin"/>
        </w:r>
        <w:r w:rsidRPr="00B12338">
          <w:rPr>
            <w:rFonts w:ascii="Times New Roman" w:hAnsi="Times New Roman" w:cs="Times New Roman"/>
          </w:rPr>
          <w:instrText>PAGE   \* MERGEFORMAT</w:instrText>
        </w:r>
        <w:r w:rsidRPr="00B12338">
          <w:rPr>
            <w:rFonts w:ascii="Times New Roman" w:hAnsi="Times New Roman" w:cs="Times New Roman"/>
          </w:rPr>
          <w:fldChar w:fldCharType="separate"/>
        </w:r>
        <w:r w:rsidR="00D81FBC">
          <w:rPr>
            <w:rFonts w:ascii="Times New Roman" w:hAnsi="Times New Roman" w:cs="Times New Roman"/>
            <w:noProof/>
          </w:rPr>
          <w:t>2</w:t>
        </w:r>
        <w:r w:rsidRPr="00B12338">
          <w:rPr>
            <w:rFonts w:ascii="Times New Roman" w:hAnsi="Times New Roman" w:cs="Times New Roman"/>
          </w:rPr>
          <w:fldChar w:fldCharType="end"/>
        </w:r>
      </w:p>
    </w:sdtContent>
  </w:sdt>
  <w:p w14:paraId="761627FB" w14:textId="77777777" w:rsidR="00570B5E" w:rsidRDefault="00570B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C0C"/>
    <w:multiLevelType w:val="multilevel"/>
    <w:tmpl w:val="9A2C1630"/>
    <w:styleLink w:val="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418"/>
        </w:tabs>
        <w:ind w:left="567" w:firstLine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76"/>
          <w:tab w:val="left" w:pos="1418"/>
        </w:tabs>
        <w:ind w:left="426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76"/>
          <w:tab w:val="left" w:pos="1418"/>
        </w:tabs>
        <w:ind w:left="1843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76"/>
          <w:tab w:val="left" w:pos="1418"/>
        </w:tabs>
        <w:ind w:left="2552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76"/>
          <w:tab w:val="left" w:pos="1418"/>
        </w:tabs>
        <w:ind w:left="3261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76"/>
          <w:tab w:val="left" w:pos="1418"/>
        </w:tabs>
        <w:ind w:left="4165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418"/>
        </w:tabs>
        <w:ind w:left="4874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418"/>
        </w:tabs>
        <w:ind w:left="5943" w:firstLine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D5577B"/>
    <w:multiLevelType w:val="hybridMultilevel"/>
    <w:tmpl w:val="A106D738"/>
    <w:lvl w:ilvl="0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A27B24"/>
    <w:multiLevelType w:val="hybridMultilevel"/>
    <w:tmpl w:val="CEFC30AA"/>
    <w:lvl w:ilvl="0" w:tplc="117C328E">
      <w:start w:val="1"/>
      <w:numFmt w:val="bullet"/>
      <w:lvlText w:val="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40972D91"/>
    <w:multiLevelType w:val="multilevel"/>
    <w:tmpl w:val="7960C2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87D39B2"/>
    <w:multiLevelType w:val="multilevel"/>
    <w:tmpl w:val="9A2C1630"/>
    <w:numStyleLink w:val="1"/>
  </w:abstractNum>
  <w:abstractNum w:abstractNumId="5" w15:restartNumberingAfterBreak="0">
    <w:nsid w:val="5A6C39BB"/>
    <w:multiLevelType w:val="hybridMultilevel"/>
    <w:tmpl w:val="E35E44C8"/>
    <w:lvl w:ilvl="0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17C328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07675B"/>
    <w:multiLevelType w:val="hybridMultilevel"/>
    <w:tmpl w:val="BE0EA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245808"/>
    <w:multiLevelType w:val="hybridMultilevel"/>
    <w:tmpl w:val="C2908CFE"/>
    <w:lvl w:ilvl="0" w:tplc="7BA86B6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CD90AA2"/>
    <w:multiLevelType w:val="hybridMultilevel"/>
    <w:tmpl w:val="418AD60E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50B58"/>
    <w:multiLevelType w:val="multilevel"/>
    <w:tmpl w:val="C02E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375AF"/>
    <w:multiLevelType w:val="hybridMultilevel"/>
    <w:tmpl w:val="38628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6774A9"/>
    <w:multiLevelType w:val="multilevel"/>
    <w:tmpl w:val="17A2E9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426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843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2552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3261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4165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4874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5943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D0"/>
    <w:rsid w:val="00017AAE"/>
    <w:rsid w:val="00040F22"/>
    <w:rsid w:val="00045C20"/>
    <w:rsid w:val="000A0726"/>
    <w:rsid w:val="000C1638"/>
    <w:rsid w:val="000C484E"/>
    <w:rsid w:val="000F6031"/>
    <w:rsid w:val="00105FCB"/>
    <w:rsid w:val="00112F74"/>
    <w:rsid w:val="00124F31"/>
    <w:rsid w:val="001275CE"/>
    <w:rsid w:val="00137DA8"/>
    <w:rsid w:val="001538FC"/>
    <w:rsid w:val="001862E8"/>
    <w:rsid w:val="001C572D"/>
    <w:rsid w:val="001D5A78"/>
    <w:rsid w:val="002047A9"/>
    <w:rsid w:val="002134A4"/>
    <w:rsid w:val="002459B1"/>
    <w:rsid w:val="0024712F"/>
    <w:rsid w:val="002915AC"/>
    <w:rsid w:val="002A4EDB"/>
    <w:rsid w:val="00315EDE"/>
    <w:rsid w:val="00316D42"/>
    <w:rsid w:val="0036238D"/>
    <w:rsid w:val="003639F5"/>
    <w:rsid w:val="00387792"/>
    <w:rsid w:val="003C3F76"/>
    <w:rsid w:val="003D0E2C"/>
    <w:rsid w:val="003D154F"/>
    <w:rsid w:val="0040146A"/>
    <w:rsid w:val="0040616C"/>
    <w:rsid w:val="00411BC3"/>
    <w:rsid w:val="00415D2C"/>
    <w:rsid w:val="00422778"/>
    <w:rsid w:val="00424B0B"/>
    <w:rsid w:val="00425125"/>
    <w:rsid w:val="00454755"/>
    <w:rsid w:val="00471278"/>
    <w:rsid w:val="00471529"/>
    <w:rsid w:val="00485DF2"/>
    <w:rsid w:val="00491F65"/>
    <w:rsid w:val="004A1859"/>
    <w:rsid w:val="004B7BDF"/>
    <w:rsid w:val="004D4C04"/>
    <w:rsid w:val="004F060D"/>
    <w:rsid w:val="004F38DD"/>
    <w:rsid w:val="00500B04"/>
    <w:rsid w:val="00510E11"/>
    <w:rsid w:val="00520A36"/>
    <w:rsid w:val="005512DA"/>
    <w:rsid w:val="0055680A"/>
    <w:rsid w:val="00563937"/>
    <w:rsid w:val="00565BA8"/>
    <w:rsid w:val="00566815"/>
    <w:rsid w:val="00570B5E"/>
    <w:rsid w:val="005768D5"/>
    <w:rsid w:val="005A65BC"/>
    <w:rsid w:val="005B0D42"/>
    <w:rsid w:val="005E422E"/>
    <w:rsid w:val="005F23F3"/>
    <w:rsid w:val="00612602"/>
    <w:rsid w:val="00627368"/>
    <w:rsid w:val="0063748F"/>
    <w:rsid w:val="00637EB4"/>
    <w:rsid w:val="006442DC"/>
    <w:rsid w:val="006649A5"/>
    <w:rsid w:val="00666F92"/>
    <w:rsid w:val="00682EEE"/>
    <w:rsid w:val="0068741F"/>
    <w:rsid w:val="006F55FD"/>
    <w:rsid w:val="007249E8"/>
    <w:rsid w:val="007264AB"/>
    <w:rsid w:val="00734D94"/>
    <w:rsid w:val="00740A23"/>
    <w:rsid w:val="00750812"/>
    <w:rsid w:val="007533E3"/>
    <w:rsid w:val="00771BD8"/>
    <w:rsid w:val="007A0EB2"/>
    <w:rsid w:val="00805023"/>
    <w:rsid w:val="00811038"/>
    <w:rsid w:val="008111C2"/>
    <w:rsid w:val="00824D0F"/>
    <w:rsid w:val="008371FF"/>
    <w:rsid w:val="00891460"/>
    <w:rsid w:val="00892ADE"/>
    <w:rsid w:val="008A4A09"/>
    <w:rsid w:val="008C13FA"/>
    <w:rsid w:val="008D39A1"/>
    <w:rsid w:val="008D6BB9"/>
    <w:rsid w:val="008E121A"/>
    <w:rsid w:val="008F4988"/>
    <w:rsid w:val="009457A4"/>
    <w:rsid w:val="00973457"/>
    <w:rsid w:val="009A3045"/>
    <w:rsid w:val="009B4B48"/>
    <w:rsid w:val="009C4E9A"/>
    <w:rsid w:val="009D4C1D"/>
    <w:rsid w:val="009E6034"/>
    <w:rsid w:val="009F477A"/>
    <w:rsid w:val="009F4FD0"/>
    <w:rsid w:val="00A0103E"/>
    <w:rsid w:val="00A16540"/>
    <w:rsid w:val="00A24B15"/>
    <w:rsid w:val="00A24B65"/>
    <w:rsid w:val="00A52778"/>
    <w:rsid w:val="00A669A9"/>
    <w:rsid w:val="00A815B6"/>
    <w:rsid w:val="00AA3208"/>
    <w:rsid w:val="00AB2168"/>
    <w:rsid w:val="00AC3C31"/>
    <w:rsid w:val="00B12338"/>
    <w:rsid w:val="00B425A3"/>
    <w:rsid w:val="00B652E3"/>
    <w:rsid w:val="00B72397"/>
    <w:rsid w:val="00B84B56"/>
    <w:rsid w:val="00B97148"/>
    <w:rsid w:val="00BB08F0"/>
    <w:rsid w:val="00BB1E3B"/>
    <w:rsid w:val="00BC0B2A"/>
    <w:rsid w:val="00C1163B"/>
    <w:rsid w:val="00C41F7B"/>
    <w:rsid w:val="00C53DE4"/>
    <w:rsid w:val="00C63D5B"/>
    <w:rsid w:val="00C85535"/>
    <w:rsid w:val="00C92597"/>
    <w:rsid w:val="00CC2848"/>
    <w:rsid w:val="00CC7EBB"/>
    <w:rsid w:val="00CD1298"/>
    <w:rsid w:val="00D05280"/>
    <w:rsid w:val="00D15569"/>
    <w:rsid w:val="00D1696F"/>
    <w:rsid w:val="00D4321D"/>
    <w:rsid w:val="00D73A1C"/>
    <w:rsid w:val="00D81FBC"/>
    <w:rsid w:val="00DA43AF"/>
    <w:rsid w:val="00DB2837"/>
    <w:rsid w:val="00DC7831"/>
    <w:rsid w:val="00DE1955"/>
    <w:rsid w:val="00E04037"/>
    <w:rsid w:val="00E06688"/>
    <w:rsid w:val="00E10E27"/>
    <w:rsid w:val="00E1405A"/>
    <w:rsid w:val="00E253D0"/>
    <w:rsid w:val="00E8415F"/>
    <w:rsid w:val="00E84878"/>
    <w:rsid w:val="00E930F9"/>
    <w:rsid w:val="00ED1CA5"/>
    <w:rsid w:val="00EF0FC4"/>
    <w:rsid w:val="00EF601D"/>
    <w:rsid w:val="00F009EC"/>
    <w:rsid w:val="00F01FC6"/>
    <w:rsid w:val="00F223EB"/>
    <w:rsid w:val="00F24D76"/>
    <w:rsid w:val="00F36DFE"/>
    <w:rsid w:val="00F37A19"/>
    <w:rsid w:val="00F404CB"/>
    <w:rsid w:val="00F51E36"/>
    <w:rsid w:val="00F96A5C"/>
    <w:rsid w:val="00F97A06"/>
    <w:rsid w:val="00FC64D5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F7836"/>
  <w15:docId w15:val="{EB159A3A-470C-4A08-82AE-7640F2D1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5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914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146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146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914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9146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460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045C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Основной текст1"/>
    <w:basedOn w:val="aa"/>
    <w:rsid w:val="00045C2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a"/>
    <w:rsid w:val="00045C20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Импортированный стиль 1"/>
    <w:rsid w:val="00485DF2"/>
    <w:pPr>
      <w:numPr>
        <w:numId w:val="1"/>
      </w:numPr>
    </w:pPr>
  </w:style>
  <w:style w:type="paragraph" w:styleId="3">
    <w:name w:val="Body Text Indent 3"/>
    <w:link w:val="30"/>
    <w:rsid w:val="00485DF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5DF2"/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ru-RU"/>
    </w:rPr>
  </w:style>
  <w:style w:type="paragraph" w:styleId="ab">
    <w:name w:val="header"/>
    <w:basedOn w:val="a"/>
    <w:link w:val="ac"/>
    <w:uiPriority w:val="99"/>
    <w:unhideWhenUsed/>
    <w:rsid w:val="00B1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2338"/>
  </w:style>
  <w:style w:type="paragraph" w:styleId="ad">
    <w:name w:val="footer"/>
    <w:basedOn w:val="a"/>
    <w:link w:val="ae"/>
    <w:uiPriority w:val="99"/>
    <w:unhideWhenUsed/>
    <w:rsid w:val="00B1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2338"/>
  </w:style>
  <w:style w:type="paragraph" w:styleId="af">
    <w:name w:val="Revision"/>
    <w:hidden/>
    <w:uiPriority w:val="99"/>
    <w:semiHidden/>
    <w:rsid w:val="005A65BC"/>
    <w:pPr>
      <w:spacing w:after="0" w:line="240" w:lineRule="auto"/>
    </w:pPr>
  </w:style>
  <w:style w:type="paragraph" w:styleId="af0">
    <w:name w:val="footnote text"/>
    <w:basedOn w:val="a"/>
    <w:link w:val="af1"/>
    <w:uiPriority w:val="99"/>
    <w:unhideWhenUsed/>
    <w:rsid w:val="005A6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A6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A65BC"/>
    <w:rPr>
      <w:vertAlign w:val="superscript"/>
    </w:rPr>
  </w:style>
  <w:style w:type="paragraph" w:styleId="af3">
    <w:name w:val="List Paragraph"/>
    <w:basedOn w:val="a"/>
    <w:uiPriority w:val="34"/>
    <w:qFormat/>
    <w:rsid w:val="00563937"/>
    <w:pPr>
      <w:ind w:left="720"/>
      <w:contextualSpacing/>
    </w:pPr>
  </w:style>
  <w:style w:type="paragraph" w:customStyle="1" w:styleId="s1">
    <w:name w:val="s_1"/>
    <w:basedOn w:val="a"/>
    <w:rsid w:val="006F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55FD"/>
  </w:style>
  <w:style w:type="character" w:styleId="af4">
    <w:name w:val="Hyperlink"/>
    <w:basedOn w:val="a0"/>
    <w:uiPriority w:val="99"/>
    <w:unhideWhenUsed/>
    <w:rsid w:val="00AC3C31"/>
    <w:rPr>
      <w:color w:val="0000FF"/>
      <w:u w:val="single"/>
    </w:rPr>
  </w:style>
  <w:style w:type="paragraph" w:styleId="af5">
    <w:name w:val="Title"/>
    <w:basedOn w:val="a"/>
    <w:link w:val="af6"/>
    <w:uiPriority w:val="99"/>
    <w:qFormat/>
    <w:rsid w:val="000C4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uiPriority w:val="99"/>
    <w:rsid w:val="000C48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81FFDEF-B664-402B-9B00-ADEBB162DBB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Яковлев Александр Игоревич</cp:lastModifiedBy>
  <cp:revision>3</cp:revision>
  <dcterms:created xsi:type="dcterms:W3CDTF">2021-01-26T11:32:00Z</dcterms:created>
  <dcterms:modified xsi:type="dcterms:W3CDTF">2021-01-26T11:33:00Z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Коваленко А.В.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нормативно-правовог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2020/11/24-945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комиссии по противодействию коррупции и урегулированию конфликта интересов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